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ascii="Times New Roman" w:hAnsi="Times New Roman" w:cs="Times New Roman"/>
        </w:rPr>
        <w:t>18　天下第一楼</w:t>
      </w:r>
      <w:r>
        <w:rPr>
          <w:rFonts w:ascii="Times New Roman" w:hAnsi="Times New Roman" w:eastAsia="仿宋_GB2312" w:cs="Times New Roman"/>
        </w:rPr>
        <w:t>(节选)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INCLUDEPICTURE"教学目标.TIF"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hint="eastAsia" w:ascii="Times New Roman" w:hAnsi="Times New Roman" w:eastAsia="仿宋_GB2312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1．梳理主要情节，把握文本戏剧冲突。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2．分析人物形象，理解人物内心。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3．品味语言，揣摩具有深刻意义的台词，并代入情景，有感情地朗读台词。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4．了解故事背景，深入理解主题。</w:t>
      </w:r>
    </w:p>
    <w:p>
      <w:pPr>
        <w:pStyle w:val="3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INCLUDEPICTURE"教学过程.TIF"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hint="eastAsia" w:ascii="Times New Roman" w:hAnsi="Times New Roman" w:eastAsia="仿宋_GB2312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同学们，如果我们想创办文明班级，但是，今天有人惹是生非，明天有人打架闹事，后天又有人考试作弊，那么，我们还能打造文明班级吗？(不能)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这里说明了一个道理，即当一个集体想要有所成就时，要是处处有人拉后腿，便奠定了这个集体的失败。今天，我们将走进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更加深刻地感受该道理，请同学们翻开课文《天下第一楼》。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目标导学一：了解作者，把握文章背景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何冀平(1951－)，中国剧作家。中央戏剧学院戏剧文学系毕业，毕业后从事专职戏剧创作，曾任北京人民艺术剧院编剧。1988年，何冀平创作的《天下第一楼》演出后轰动京城，演出场次仅次于《茶馆》，被誉为当代现实主义经典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名噪京师的烤鸭老字号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创业于清同治年间。传业至民国初年，老掌柜唐德源因年迈多病而退居内室，店业全仗二掌柜王子西协助两位少掌柜惨淡经营。怎奈两位少爷与鸭子无缘，大少爷迷戏玩票，二少爷崇尚武林，闹得店铺入不敷出，王子西几次向老掌柜推荐他的换帖兄弟卢孟实来操持店业。生性聪慧的卢孟实立誓要干出一番事业来，以泄人间不平。面对势如垒卵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，他绞尽了脑汁，结果在不长的时间里竟使这三间老屋翻盖起了二层楼。卢孟实之所以能使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东山再起，除了靠他本人的精明干练，还得助于与他相好的青楼妓女玉雏姑娘，更靠技艺超群的厨师罗大头和善于迎来送往的堂头常贵。光阴荏苒，十年一晃而过，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名噪京华。然而，事违人愿，就在福聚德发展正盛时，却又遭到了东家、官府等内外逼压，最终走向没落。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目标导学二：梳理主要情节，把握戏剧冲突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1．快速阅读全文，梳理出主要情节，并用自己的话概括情节。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情节一：唐茂昌强行要钱，王子西勉强应对。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情节二：克五以罗大头藏烟土为要挟骗吃喝，遭卢孟实赶出。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情节三：卢孟实处罚不成器小伙计，厚赏成顺。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情节四：罗大头自恃烤鸭技艺自大，侮辱卢孟实并撂挑子离开。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情节五：唐茂盛借机要钱，挖走堂头常贵。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2．上述情节也正是本文的戏剧冲突，说说本文戏剧冲突是围绕什么展开的。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本文戏剧冲突是围绕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的即将衰落展开的。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3．文章中哪句话最能概括上述情节？结合课文内容，说说你对福聚德的衰落原因的认识。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修鼎新的一句话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一个人干，八个人拆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是对上述情节最好的概括。从全文来看，唐茂昌与唐茂盛是只知出不知入的二世祖，成心要钱挥霍，且二少爷直接挖走店里的得力助手，这比坐吃山空的后果更加严重；罗大头是烤鸭一把手，克五又知道他藏着烟土，这无疑是罗大头将要出事的信号。且罗大头自恃烤鸭技艺离去，这对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无疑是有打击力的；此外，连小伙计都不成器。种种迹象，几乎都指向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即将衰落。究其根本原因，可以说，这是勤劳务实的人与东家少爷、克五这样混吃混喝的人的矛盾，是平民与欺压平民的官僚之间的矛盾。这矛盾，才是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真正衰落的原因。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目标导学三：把握文本语言特征，理解含义深刻语句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1．本文语言十分具有方言特色，甚至有些方言运用比较低俗，你如何看待这个问题？请结合文章做简要分析。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如王子西说：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要不孟实这么咬牙跺脚地干，心里窝着口气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窝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字将方言特征凸显无疑；又如卢孟实骂小伙计时说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瞎话！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下作的东西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，这里不仅方言味十足，且显得比较低俗。但是，呈现出这样的语言特征是比较必要的。首先，作者选取的是北京的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，倘若不用方言，便失了京味。其次，话剧所表现的是真实，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绝不是一个雅文化的聚集地，文中的语言正是当地真实的语言，还原场景语言最真实的特征，而也正是以方言表现其真实性，才将话剧中的诸多人物形象刻画得栩栩如生。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话剧要通过人物性格反映社会生活，因此，话剧中的对话是经过提炼加工的口语，必须具有个性化，自然，精练，富有表现力，通俗易懂，能为群众所接受。教师宜引导学生关注话剧的这一语言特征。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2．文中用语简单明了，符合真实生活，但也有不少语言含义深刻，请你找出几句，并做简要分析。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(1)克五：烟太多我就闻不出来了。(嬉笑)得了，给俩鸭脖子还不行？！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烟太多我就闻不出来了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烟多为什么会闻不出来呢？这明显是个反讽的句子。作者看似在这里只是说克五一人，事实上是讽刺了一大批欺软怕硬的人，他们占着自己有一丁点地位就欺压朴实善良的民众，而面对恶势力，却又谄媚地陪着笑脸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(2)披红挂绿，骑马坐轿子，怎么红火怎么办。让那些不开眼的看看，福聚德的伙计也是体面的。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卢孟实骂小伙计，是想伙计们能争口气，即使社会地位低下也要维护自己的尊严。而让成顺将喜事办得有面子，也是为了维护尊严，体现出了劳动人民的傲骨。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目标导学四：分析人物形象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本文人物出场极多，但是许多人都给了我们十分鲜明的印象，这得益于作者对人物的个性化刻画，请你认真阅读文章，挑选出几个你喜欢的人物，分析其人物形象。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【卢孟实形象】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卢孟实在未出场时就通过王子西等人的评价，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咬牙跺脚地干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侧面表现出他是一个务实勤劳的人。卢孟实一经出场，便不屑于与克五这样的游手好闲之辈打交道，且将事情安排得妥帖，这就说明卢孟实是个精明能干的人。训斥伙计，赏成顺，让成顺体面一点，又表现了一个劳动者的自尊，他不仅关心着自己的自尊，同时也关注着伙计们的自尊。而与罗大头的对话中，又体现了他是个不固执的人，对陈腐该改的规矩力图改之。不过，从他对待罗大头过程中，又能见其刚直的性格。这与后来东家二少爷出场时似有所矛盾，对待这位东家二少爷，卢孟实依然要陪着笑，这是这个时代阶级之分下朴实劳动人民的悲剧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务实勤劳、精明能干、自尊自强、关心伙计、拒绝陈腐不变通、刚直却又不得不学着屈服于社会环境。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【罗大头形象】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分析：</w:t>
      </w:r>
      <w:r>
        <w:rPr>
          <w:rFonts w:ascii="Times New Roman" w:hAnsi="Times New Roman" w:eastAsia="楷体_GB2312" w:cs="Times New Roman"/>
        </w:rPr>
        <w:t>罗大头是福聚德的烤鸭师傅，从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别忘了你们当初怎么把我请回来的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一语中，可以看出罗大头的技艺精湛，是店里的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顶梁柱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之一，但是他固执，不变通，如强调不到七十不传徒弟；自恃技艺精湛，心胸狭窄，容不得人，动辄就要撂杆子走人；脾气也十分火爆。不过，他的火爆脾气与他的性格之真是连贯的，他看重自身的价值与名誉，丝毫瞧不起克五那种混吃混喝、人品卑污的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爷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总结：</w:t>
      </w:r>
      <w:r>
        <w:rPr>
          <w:rFonts w:ascii="Times New Roman" w:hAnsi="Times New Roman" w:eastAsia="楷体_GB2312" w:cs="Times New Roman"/>
        </w:rPr>
        <w:t>恃才自傲，迂腐固执，心胸狭窄，容不得人，脾气火爆，同时又一身正气，真率，不屑与小人为伍。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【其他人物形象】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常贵：同情他人，老实厚道。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福子：仗势欺人，谄媚姿态。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唐茂盛：势利。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教师可结合课本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思考探究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第四题对此进行研究，引导学生关注话剧人物形象。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目标导学五：拓展延伸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1．请同学们结合分析的人物形象，代入角色进行朗读。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2．组织话剧表演活动。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福聚德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的衰落唐茂昌强行要钱，王子西勉强应对。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克五以罗大头藏烟土为要挟骗吃喝，遭卢孟实赶出。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卢孟实处罚不成器小伙计，厚赏成顺。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罗大头自恃烤鸭技艺自大，侮辱卢孟实并撂挑子离开。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唐茂盛借机要钱，挖走堂头常贵。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从梳理情节入手进行把握，引导学生深度解读本文内容背后所揭示的社会主体，从而完成了对文章的整体性理解与把握。同时，引导学生分析话剧的重要特征，如从体会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京味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语言把握话剧语言的真实性特征，从分析人物形象把握话剧通过语言、动作刻画人物的特征。教学过程符合话剧教学。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本文人物众多，学生很容易弄糊涂，此方面的引导梳理明显不足。此外，本文为节选话剧，人物形象虽能从本文中见出，但未必见得深刻，这都需要在课前课后做大量的补充与阅读工作。</w:t>
            </w:r>
          </w:p>
        </w:tc>
      </w:tr>
    </w:tbl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23254"/>
    <w:rsid w:val="1E22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Ulysses</cp:lastModifiedBy>
  <cp:revision>语文备课大师【全免费】</cp:revision>
  <dcterms:created xsi:type="dcterms:W3CDTF">2018-05-31T10:05:00Z</dcterms:created>
  <dcterms:modified xsi:type="dcterms:W3CDTF">2018-05-31T10:05:20Z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64440492-4C8B-11D1-8B70-080036B11A03}" pid="4">
    <vt:lpwstr>语文备课大师【全免费】</vt:lpwstr>
  </property>
</Properties>
</file>